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E92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 w:rsidRPr="00597E92">
        <w:rPr>
          <w:rFonts w:ascii="Bernard MT Condensed" w:eastAsia="Times New Roman" w:hAnsi="Bernard MT Condensed" w:cs="Arial"/>
          <w:iCs/>
          <w:color w:val="000000" w:themeColor="text1"/>
          <w:sz w:val="144"/>
        </w:rPr>
        <w:t>When darkness veiled the sky</w:t>
      </w:r>
    </w:p>
    <w:p w:rsidR="00597E92" w:rsidRDefault="00DC30E6" w:rsidP="00DC30E6">
      <w:pPr>
        <w:spacing w:after="240"/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>
        <w:rPr>
          <w:noProof/>
        </w:rPr>
        <w:drawing>
          <wp:inline distT="0" distB="0" distL="0" distR="0" wp14:anchorId="35E5ECF0" wp14:editId="50BF719A">
            <wp:extent cx="3330561" cy="4266666"/>
            <wp:effectExtent l="0" t="0" r="0" b="63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144" cy="427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95" w:rsidRPr="00586595" w:rsidRDefault="00597E92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>
        <w:rPr>
          <w:rFonts w:ascii="Bernard MT Condensed" w:eastAsia="Times New Roman" w:hAnsi="Bernard MT Condensed" w:cs="Arial"/>
          <w:iCs/>
          <w:color w:val="000000" w:themeColor="text1"/>
          <w:sz w:val="144"/>
        </w:rPr>
        <w:t>T</w:t>
      </w:r>
      <w:r w:rsidR="00586595" w:rsidRPr="00597E92">
        <w:rPr>
          <w:rFonts w:ascii="Bernard MT Condensed" w:eastAsia="Times New Roman" w:hAnsi="Bernard MT Condensed" w:cs="Arial"/>
          <w:iCs/>
          <w:color w:val="000000" w:themeColor="text1"/>
          <w:sz w:val="144"/>
        </w:rPr>
        <w:t>he day that Jesus died</w:t>
      </w:r>
    </w:p>
    <w:p w:rsidR="00586595" w:rsidRPr="00586595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 w:rsidRPr="00597E92">
        <w:rPr>
          <w:rFonts w:ascii="Bernard MT Condensed" w:eastAsia="Times New Roman" w:hAnsi="Bernard MT Condensed" w:cs="Arial"/>
          <w:iCs/>
          <w:color w:val="000000" w:themeColor="text1"/>
          <w:sz w:val="144"/>
        </w:rPr>
        <w:lastRenderedPageBreak/>
        <w:t>In agony upon the bitter cross</w:t>
      </w:r>
    </w:p>
    <w:p w:rsidR="00597E92" w:rsidRDefault="00DC4CFF" w:rsidP="00DC4CFF">
      <w:pPr>
        <w:spacing w:after="240"/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>
        <w:rPr>
          <w:noProof/>
        </w:rPr>
        <w:drawing>
          <wp:inline distT="0" distB="0" distL="0" distR="0" wp14:anchorId="0E275B61" wp14:editId="16E95CF3">
            <wp:extent cx="2468445" cy="6543071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91" cy="657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E92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 w:rsidRPr="00597E92">
        <w:rPr>
          <w:rFonts w:ascii="Bernard MT Condensed" w:eastAsia="Times New Roman" w:hAnsi="Bernard MT Condensed" w:cs="Arial"/>
          <w:iCs/>
          <w:color w:val="000000" w:themeColor="text1"/>
          <w:sz w:val="144"/>
        </w:rPr>
        <w:lastRenderedPageBreak/>
        <w:t>They took His body down</w:t>
      </w:r>
    </w:p>
    <w:p w:rsidR="00597E92" w:rsidRDefault="00DC4CFF" w:rsidP="00DC4CFF">
      <w:pPr>
        <w:spacing w:after="240"/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 w:rsidRPr="00B670CD">
        <w:rPr>
          <w:b/>
        </w:rPr>
        <w:drawing>
          <wp:inline distT="0" distB="0" distL="0" distR="0" wp14:anchorId="7E47BCCF" wp14:editId="21233EF9">
            <wp:extent cx="5399772" cy="5263928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6861" cy="528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E92" w:rsidRPr="00DC4CFF" w:rsidRDefault="00586595" w:rsidP="00DC4CFF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 w:rsidRPr="00597E92">
        <w:rPr>
          <w:rFonts w:ascii="Bernard MT Condensed" w:eastAsia="Times New Roman" w:hAnsi="Bernard MT Condensed" w:cs="Arial"/>
          <w:iCs/>
          <w:color w:val="000000" w:themeColor="text1"/>
          <w:sz w:val="144"/>
        </w:rPr>
        <w:t>and laid it in a tomb</w:t>
      </w:r>
    </w:p>
    <w:p w:rsidR="00597E92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 w:rsidRPr="00597E92">
        <w:rPr>
          <w:rFonts w:ascii="Bernard MT Condensed" w:eastAsia="Times New Roman" w:hAnsi="Bernard MT Condensed" w:cs="Arial"/>
          <w:iCs/>
          <w:color w:val="000000" w:themeColor="text1"/>
          <w:sz w:val="144"/>
        </w:rPr>
        <w:lastRenderedPageBreak/>
        <w:t>His friends believed</w:t>
      </w:r>
    </w:p>
    <w:p w:rsidR="00597E92" w:rsidRDefault="00DC30E6" w:rsidP="00DC30E6">
      <w:pPr>
        <w:spacing w:after="240"/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>
        <w:rPr>
          <w:noProof/>
        </w:rPr>
        <w:drawing>
          <wp:inline distT="0" distB="0" distL="0" distR="0" wp14:anchorId="7B0B1FD1" wp14:editId="74D08B3C">
            <wp:extent cx="5178391" cy="5159070"/>
            <wp:effectExtent l="0" t="0" r="3810" b="0"/>
            <wp:docPr id="16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031" cy="516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95" w:rsidRPr="00586595" w:rsidRDefault="00597E92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>
        <w:rPr>
          <w:rFonts w:ascii="Bernard MT Condensed" w:eastAsia="Times New Roman" w:hAnsi="Bernard MT Condensed" w:cs="Arial"/>
          <w:iCs/>
          <w:color w:val="000000" w:themeColor="text1"/>
          <w:sz w:val="144"/>
        </w:rPr>
        <w:t>that everything was lost</w:t>
      </w:r>
    </w:p>
    <w:p w:rsidR="00597E92" w:rsidRDefault="00597E92" w:rsidP="00597E92">
      <w:pPr>
        <w:spacing w:after="240"/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>
        <w:rPr>
          <w:rFonts w:ascii="Bernard MT Condensed" w:eastAsia="Times New Roman" w:hAnsi="Bernard MT Condensed" w:cs="Arial"/>
          <w:iCs/>
          <w:color w:val="000000" w:themeColor="text1"/>
          <w:sz w:val="144"/>
        </w:rPr>
        <w:lastRenderedPageBreak/>
        <w:t>But when the third day came</w:t>
      </w:r>
    </w:p>
    <w:p w:rsidR="00597E92" w:rsidRDefault="00DC30E6" w:rsidP="00DC30E6">
      <w:pPr>
        <w:spacing w:after="240"/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>
        <w:rPr>
          <w:noProof/>
        </w:rPr>
        <w:drawing>
          <wp:inline distT="0" distB="0" distL="0" distR="0" wp14:anchorId="43E4DC51" wp14:editId="3DE4E2E5">
            <wp:extent cx="3410126" cy="4428426"/>
            <wp:effectExtent l="0" t="0" r="0" b="444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03" cy="44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95" w:rsidRPr="00586595" w:rsidRDefault="00DC30E6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>
        <w:rPr>
          <w:rFonts w:ascii="Bernard MT Condensed" w:eastAsia="Times New Roman" w:hAnsi="Bernard MT Condensed" w:cs="Arial"/>
          <w:iCs/>
          <w:color w:val="000000" w:themeColor="text1"/>
          <w:sz w:val="144"/>
        </w:rPr>
        <w:t>T</w:t>
      </w:r>
      <w:bookmarkStart w:id="0" w:name="_GoBack"/>
      <w:bookmarkEnd w:id="0"/>
      <w:r w:rsidR="00586595" w:rsidRPr="00597E92">
        <w:rPr>
          <w:rFonts w:ascii="Bernard MT Condensed" w:eastAsia="Times New Roman" w:hAnsi="Bernard MT Condensed" w:cs="Arial"/>
          <w:iCs/>
          <w:color w:val="000000" w:themeColor="text1"/>
          <w:sz w:val="144"/>
        </w:rPr>
        <w:t>he darkness turned to light</w:t>
      </w:r>
    </w:p>
    <w:p w:rsidR="00597E92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 w:rsidRPr="00597E92">
        <w:rPr>
          <w:rFonts w:ascii="Bernard MT Condensed" w:eastAsia="Times New Roman" w:hAnsi="Bernard MT Condensed" w:cs="Arial"/>
          <w:iCs/>
          <w:color w:val="000000" w:themeColor="text1"/>
          <w:sz w:val="144"/>
        </w:rPr>
        <w:lastRenderedPageBreak/>
        <w:t>For Mary heard her name</w:t>
      </w:r>
    </w:p>
    <w:p w:rsidR="00597E92" w:rsidRDefault="00DC30E6" w:rsidP="00DC30E6">
      <w:pPr>
        <w:spacing w:after="240"/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 w:rsidRPr="00B17744">
        <w:rPr>
          <w:noProof/>
        </w:rPr>
        <w:drawing>
          <wp:inline distT="0" distB="0" distL="0" distR="0" wp14:anchorId="7DE98850" wp14:editId="031F6C2A">
            <wp:extent cx="3715352" cy="4524216"/>
            <wp:effectExtent l="0" t="0" r="635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28" cy="453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95" w:rsidRPr="00586595" w:rsidRDefault="00DC30E6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>
        <w:rPr>
          <w:rFonts w:ascii="Bernard MT Condensed" w:eastAsia="Times New Roman" w:hAnsi="Bernard MT Condensed" w:cs="Arial"/>
          <w:iCs/>
          <w:color w:val="000000" w:themeColor="text1"/>
          <w:sz w:val="144"/>
        </w:rPr>
        <w:t>and saw the living Christ</w:t>
      </w:r>
    </w:p>
    <w:p w:rsidR="00597E92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 w:rsidRPr="00586595">
        <w:rPr>
          <w:rFonts w:ascii="Bernard MT Condensed" w:eastAsia="Times New Roman" w:hAnsi="Bernard MT Condensed" w:cs="Arial"/>
          <w:color w:val="000000" w:themeColor="text1"/>
          <w:sz w:val="144"/>
        </w:rPr>
        <w:lastRenderedPageBreak/>
        <w:t>Risen</w:t>
      </w:r>
    </w:p>
    <w:p w:rsidR="00597E92" w:rsidRDefault="00DC4CFF" w:rsidP="00DC4CFF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>
        <w:rPr>
          <w:noProof/>
        </w:rPr>
        <w:drawing>
          <wp:inline distT="0" distB="0" distL="0" distR="0" wp14:anchorId="047938EE" wp14:editId="3989B8EF">
            <wp:extent cx="3653240" cy="5217600"/>
            <wp:effectExtent l="0" t="0" r="4445" b="254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137" cy="522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E92" w:rsidRDefault="00586595" w:rsidP="00DC4CFF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 w:rsidRPr="00586595">
        <w:rPr>
          <w:rFonts w:ascii="Bernard MT Condensed" w:eastAsia="Times New Roman" w:hAnsi="Bernard MT Condensed" w:cs="Arial"/>
          <w:color w:val="000000" w:themeColor="text1"/>
          <w:sz w:val="144"/>
        </w:rPr>
        <w:t>To set the captives free</w:t>
      </w:r>
    </w:p>
    <w:p w:rsidR="00586595" w:rsidRPr="00586595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 w:rsidRPr="00586595">
        <w:rPr>
          <w:rFonts w:ascii="Bernard MT Condensed" w:eastAsia="Times New Roman" w:hAnsi="Bernard MT Condensed" w:cs="Arial"/>
          <w:color w:val="000000" w:themeColor="text1"/>
          <w:sz w:val="144"/>
        </w:rPr>
        <w:lastRenderedPageBreak/>
        <w:t>Risen</w:t>
      </w:r>
    </w:p>
    <w:p w:rsidR="00597E92" w:rsidRDefault="00DC4CFF" w:rsidP="00DC4CFF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>
        <w:rPr>
          <w:noProof/>
        </w:rPr>
        <w:drawing>
          <wp:inline distT="0" distB="0" distL="0" distR="0" wp14:anchorId="44BDD179" wp14:editId="4119EE44">
            <wp:extent cx="4359781" cy="5661660"/>
            <wp:effectExtent l="0" t="0" r="0" b="254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133" cy="56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95" w:rsidRPr="00586595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 w:rsidRPr="00586595">
        <w:rPr>
          <w:rFonts w:ascii="Bernard MT Condensed" w:eastAsia="Times New Roman" w:hAnsi="Bernard MT Condensed" w:cs="Arial"/>
          <w:color w:val="000000" w:themeColor="text1"/>
          <w:sz w:val="144"/>
        </w:rPr>
        <w:t>To ransom you and me</w:t>
      </w:r>
    </w:p>
    <w:p w:rsidR="00586595" w:rsidRPr="00586595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 w:rsidRPr="00586595">
        <w:rPr>
          <w:rFonts w:ascii="Bernard MT Condensed" w:eastAsia="Times New Roman" w:hAnsi="Bernard MT Condensed" w:cs="Arial"/>
          <w:color w:val="000000" w:themeColor="text1"/>
          <w:sz w:val="144"/>
        </w:rPr>
        <w:lastRenderedPageBreak/>
        <w:t>To bind up every broken heart</w:t>
      </w:r>
    </w:p>
    <w:p w:rsidR="00597E92" w:rsidRDefault="00DC30E6" w:rsidP="00DC30E6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 w:rsidRPr="005956BD">
        <w:rPr>
          <w:noProof/>
        </w:rPr>
        <w:drawing>
          <wp:inline distT="0" distB="0" distL="0" distR="0" wp14:anchorId="31A6A97A" wp14:editId="61C085A9">
            <wp:extent cx="4392379" cy="4523540"/>
            <wp:effectExtent l="0" t="0" r="190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074" cy="452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95" w:rsidRPr="00586595" w:rsidRDefault="00597E92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>
        <w:rPr>
          <w:rFonts w:ascii="Bernard MT Condensed" w:eastAsia="Times New Roman" w:hAnsi="Bernard MT Condensed" w:cs="Arial"/>
          <w:color w:val="000000" w:themeColor="text1"/>
          <w:sz w:val="144"/>
        </w:rPr>
        <w:t>To conquer death and sin</w:t>
      </w:r>
    </w:p>
    <w:p w:rsidR="00586595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 w:rsidRPr="00586595">
        <w:rPr>
          <w:rFonts w:ascii="Bernard MT Condensed" w:eastAsia="Times New Roman" w:hAnsi="Bernard MT Condensed" w:cs="Arial"/>
          <w:color w:val="000000" w:themeColor="text1"/>
          <w:sz w:val="144"/>
        </w:rPr>
        <w:lastRenderedPageBreak/>
        <w:t>Risen</w:t>
      </w:r>
    </w:p>
    <w:p w:rsidR="00597E92" w:rsidRDefault="00DC30E6" w:rsidP="00DC4CFF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>
        <w:rPr>
          <w:b/>
          <w:noProof/>
        </w:rPr>
        <w:drawing>
          <wp:inline distT="0" distB="0" distL="0" distR="0" wp14:anchorId="6842AE1F" wp14:editId="611ED3D2">
            <wp:extent cx="6644821" cy="4292867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jesus_christ_heaven_arms_raised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335" cy="429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595" w:rsidRPr="00586595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 w:rsidRPr="00586595">
        <w:rPr>
          <w:rFonts w:ascii="Bernard MT Condensed" w:eastAsia="Times New Roman" w:hAnsi="Bernard MT Condensed" w:cs="Arial"/>
          <w:color w:val="000000" w:themeColor="text1"/>
          <w:sz w:val="144"/>
        </w:rPr>
        <w:t xml:space="preserve">To bring us home </w:t>
      </w:r>
      <w:r w:rsidR="00DC4CFF">
        <w:rPr>
          <w:rFonts w:ascii="Bernard MT Condensed" w:eastAsia="Times New Roman" w:hAnsi="Bernard MT Condensed" w:cs="Arial"/>
          <w:color w:val="000000" w:themeColor="text1"/>
          <w:sz w:val="144"/>
        </w:rPr>
        <w:t>again</w:t>
      </w:r>
    </w:p>
    <w:p w:rsidR="00597E92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 w:rsidRPr="00597E92">
        <w:rPr>
          <w:rFonts w:ascii="Bernard MT Condensed" w:eastAsia="Times New Roman" w:hAnsi="Bernard MT Condensed" w:cs="Arial"/>
          <w:iCs/>
          <w:color w:val="000000" w:themeColor="text1"/>
          <w:sz w:val="144"/>
        </w:rPr>
        <w:lastRenderedPageBreak/>
        <w:t>And in that barren place</w:t>
      </w:r>
    </w:p>
    <w:p w:rsidR="00597E92" w:rsidRDefault="00DC30E6" w:rsidP="00DC30E6">
      <w:pPr>
        <w:spacing w:after="240"/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 w:rsidRPr="005956BD">
        <w:rPr>
          <w:noProof/>
        </w:rPr>
        <w:drawing>
          <wp:inline distT="0" distB="0" distL="0" distR="0" wp14:anchorId="395CA359" wp14:editId="31F352CB">
            <wp:extent cx="2402921" cy="4157276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45" cy="417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95" w:rsidRPr="00586595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 w:rsidRPr="00597E92">
        <w:rPr>
          <w:rFonts w:ascii="Bernard MT Condensed" w:eastAsia="Times New Roman" w:hAnsi="Bernard MT Condensed" w:cs="Arial"/>
          <w:iCs/>
          <w:color w:val="000000" w:themeColor="text1"/>
          <w:sz w:val="144"/>
        </w:rPr>
        <w:t>the world forever changed</w:t>
      </w:r>
    </w:p>
    <w:p w:rsidR="00597E92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 w:rsidRPr="00597E92">
        <w:rPr>
          <w:rFonts w:ascii="Bernard MT Condensed" w:eastAsia="Times New Roman" w:hAnsi="Bernard MT Condensed" w:cs="Arial"/>
          <w:iCs/>
          <w:color w:val="000000" w:themeColor="text1"/>
          <w:sz w:val="144"/>
        </w:rPr>
        <w:lastRenderedPageBreak/>
        <w:t>For hope was born</w:t>
      </w:r>
    </w:p>
    <w:p w:rsidR="00597E92" w:rsidRDefault="00DC30E6" w:rsidP="00DC30E6">
      <w:pPr>
        <w:spacing w:after="240"/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>
        <w:rPr>
          <w:noProof/>
        </w:rPr>
        <w:drawing>
          <wp:inline distT="0" distB="0" distL="0" distR="0" wp14:anchorId="14CBEA7A" wp14:editId="6DEEFC72">
            <wp:extent cx="4285342" cy="5564993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540" cy="557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95" w:rsidRPr="00586595" w:rsidRDefault="00DC30E6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>
        <w:rPr>
          <w:rFonts w:ascii="Bernard MT Condensed" w:eastAsia="Times New Roman" w:hAnsi="Bernard MT Condensed" w:cs="Arial"/>
          <w:iCs/>
          <w:color w:val="000000" w:themeColor="text1"/>
          <w:sz w:val="144"/>
        </w:rPr>
        <w:t>W</w:t>
      </w:r>
      <w:r w:rsidR="00586595" w:rsidRPr="00597E92">
        <w:rPr>
          <w:rFonts w:ascii="Bernard MT Condensed" w:eastAsia="Times New Roman" w:hAnsi="Bernard MT Condensed" w:cs="Arial"/>
          <w:iCs/>
          <w:color w:val="000000" w:themeColor="text1"/>
          <w:sz w:val="144"/>
        </w:rPr>
        <w:t>hen Jesus rose that day</w:t>
      </w:r>
    </w:p>
    <w:p w:rsidR="00597E92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 w:rsidRPr="00597E92">
        <w:rPr>
          <w:rFonts w:ascii="Bernard MT Condensed" w:eastAsia="Times New Roman" w:hAnsi="Bernard MT Condensed" w:cs="Arial"/>
          <w:iCs/>
          <w:color w:val="000000" w:themeColor="text1"/>
          <w:sz w:val="144"/>
        </w:rPr>
        <w:lastRenderedPageBreak/>
        <w:t>And still His wounded hands</w:t>
      </w:r>
    </w:p>
    <w:p w:rsidR="00597E92" w:rsidRDefault="00DC4CFF" w:rsidP="00DC4CFF">
      <w:pPr>
        <w:spacing w:after="240"/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>
        <w:rPr>
          <w:rFonts w:ascii="Bernard MT Condensed" w:eastAsia="Times New Roman" w:hAnsi="Bernard MT Condensed" w:cs="Arial"/>
          <w:iCs/>
          <w:noProof/>
          <w:color w:val="000000" w:themeColor="text1"/>
          <w:sz w:val="144"/>
        </w:rPr>
        <w:drawing>
          <wp:inline distT="0" distB="0" distL="0" distR="0">
            <wp:extent cx="5914725" cy="3821486"/>
            <wp:effectExtent l="0" t="0" r="381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ostles_jesus_wounds_hand_wrist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479" cy="3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595" w:rsidRPr="00586595" w:rsidRDefault="00597E92" w:rsidP="00DC30E6">
      <w:pPr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>
        <w:rPr>
          <w:rFonts w:ascii="Bernard MT Condensed" w:eastAsia="Times New Roman" w:hAnsi="Bernard MT Condensed" w:cs="Arial"/>
          <w:iCs/>
          <w:color w:val="000000" w:themeColor="text1"/>
          <w:sz w:val="144"/>
        </w:rPr>
        <w:t>R</w:t>
      </w:r>
      <w:r w:rsidR="00586595" w:rsidRPr="00597E92">
        <w:rPr>
          <w:rFonts w:ascii="Bernard MT Condensed" w:eastAsia="Times New Roman" w:hAnsi="Bernard MT Condensed" w:cs="Arial"/>
          <w:iCs/>
          <w:color w:val="000000" w:themeColor="text1"/>
          <w:sz w:val="144"/>
        </w:rPr>
        <w:t>eveal the love He has</w:t>
      </w:r>
    </w:p>
    <w:p w:rsidR="00597E92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 w:rsidRPr="00597E92">
        <w:rPr>
          <w:rFonts w:ascii="Bernard MT Condensed" w:eastAsia="Times New Roman" w:hAnsi="Bernard MT Condensed" w:cs="Arial"/>
          <w:iCs/>
          <w:color w:val="000000" w:themeColor="text1"/>
          <w:sz w:val="144"/>
        </w:rPr>
        <w:lastRenderedPageBreak/>
        <w:t>For every fallen soul</w:t>
      </w:r>
    </w:p>
    <w:p w:rsidR="00597E92" w:rsidRDefault="00DC30E6" w:rsidP="00DC30E6">
      <w:pPr>
        <w:spacing w:after="240"/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 w:rsidRPr="005956BD">
        <w:rPr>
          <w:noProof/>
        </w:rPr>
        <w:drawing>
          <wp:inline distT="0" distB="0" distL="0" distR="0" wp14:anchorId="10B7684F" wp14:editId="67296940">
            <wp:extent cx="6169793" cy="5603483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369" cy="560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95" w:rsidRPr="00586595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 w:rsidRPr="00597E92">
        <w:rPr>
          <w:rFonts w:ascii="Bernard MT Condensed" w:eastAsia="Times New Roman" w:hAnsi="Bernard MT Condensed" w:cs="Arial"/>
          <w:iCs/>
          <w:color w:val="000000" w:themeColor="text1"/>
          <w:sz w:val="144"/>
        </w:rPr>
        <w:t>He came to save</w:t>
      </w:r>
    </w:p>
    <w:p w:rsidR="00597E92" w:rsidRDefault="00597E92" w:rsidP="00597E92">
      <w:pPr>
        <w:spacing w:after="240"/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>
        <w:rPr>
          <w:rFonts w:ascii="Bernard MT Condensed" w:eastAsia="Times New Roman" w:hAnsi="Bernard MT Condensed" w:cs="Arial"/>
          <w:iCs/>
          <w:color w:val="000000" w:themeColor="text1"/>
          <w:sz w:val="144"/>
        </w:rPr>
        <w:lastRenderedPageBreak/>
        <w:t>And He will come again</w:t>
      </w:r>
    </w:p>
    <w:p w:rsidR="00597E92" w:rsidRDefault="00DC30E6" w:rsidP="00DC30E6">
      <w:pPr>
        <w:spacing w:after="240"/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 w:rsidRPr="005956BD">
        <w:rPr>
          <w:noProof/>
        </w:rPr>
        <w:drawing>
          <wp:inline distT="0" distB="0" distL="0" distR="0" wp14:anchorId="1952444E" wp14:editId="041334BD">
            <wp:extent cx="7034334" cy="3792353"/>
            <wp:effectExtent l="0" t="0" r="1905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451" cy="379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95" w:rsidRPr="00586595" w:rsidRDefault="00597E92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>
        <w:rPr>
          <w:rFonts w:ascii="Bernard MT Condensed" w:eastAsia="Times New Roman" w:hAnsi="Bernard MT Condensed" w:cs="Arial"/>
          <w:iCs/>
          <w:color w:val="000000" w:themeColor="text1"/>
          <w:sz w:val="144"/>
        </w:rPr>
        <w:t>A</w:t>
      </w:r>
      <w:r w:rsidR="00586595" w:rsidRPr="00597E92">
        <w:rPr>
          <w:rFonts w:ascii="Bernard MT Condensed" w:eastAsia="Times New Roman" w:hAnsi="Bernard MT Condensed" w:cs="Arial"/>
          <w:iCs/>
          <w:color w:val="000000" w:themeColor="text1"/>
          <w:sz w:val="144"/>
        </w:rPr>
        <w:t>nd one by one we’ll rise</w:t>
      </w:r>
    </w:p>
    <w:p w:rsidR="00597E92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 w:rsidRPr="00597E92">
        <w:rPr>
          <w:rFonts w:ascii="Bernard MT Condensed" w:eastAsia="Times New Roman" w:hAnsi="Bernard MT Condensed" w:cs="Arial"/>
          <w:iCs/>
          <w:color w:val="000000" w:themeColor="text1"/>
          <w:sz w:val="144"/>
        </w:rPr>
        <w:lastRenderedPageBreak/>
        <w:t>To praise His holy name</w:t>
      </w:r>
    </w:p>
    <w:p w:rsidR="00597E92" w:rsidRDefault="00DC30E6" w:rsidP="00DC30E6">
      <w:pPr>
        <w:spacing w:after="240"/>
        <w:jc w:val="center"/>
        <w:rPr>
          <w:rFonts w:ascii="Bernard MT Condensed" w:eastAsia="Times New Roman" w:hAnsi="Bernard MT Condensed" w:cs="Arial"/>
          <w:iCs/>
          <w:color w:val="000000" w:themeColor="text1"/>
          <w:sz w:val="144"/>
        </w:rPr>
      </w:pPr>
      <w:r w:rsidRPr="005956BD">
        <w:rPr>
          <w:noProof/>
        </w:rPr>
        <w:drawing>
          <wp:inline distT="0" distB="0" distL="0" distR="0" wp14:anchorId="71167CEE" wp14:editId="06C39E17">
            <wp:extent cx="4710968" cy="4034857"/>
            <wp:effectExtent l="0" t="0" r="1270" b="381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860" cy="40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95" w:rsidRPr="00586595" w:rsidRDefault="00597E92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>
        <w:rPr>
          <w:rFonts w:ascii="Bernard MT Condensed" w:eastAsia="Times New Roman" w:hAnsi="Bernard MT Condensed" w:cs="Arial"/>
          <w:iCs/>
          <w:color w:val="000000" w:themeColor="text1"/>
          <w:sz w:val="144"/>
        </w:rPr>
        <w:t>A</w:t>
      </w:r>
      <w:r w:rsidR="00586595" w:rsidRPr="00597E92">
        <w:rPr>
          <w:rFonts w:ascii="Bernard MT Condensed" w:eastAsia="Times New Roman" w:hAnsi="Bernard MT Condensed" w:cs="Arial"/>
          <w:iCs/>
          <w:color w:val="000000" w:themeColor="text1"/>
          <w:sz w:val="144"/>
        </w:rPr>
        <w:t>nd see the living Christ</w:t>
      </w:r>
    </w:p>
    <w:p w:rsidR="00586595" w:rsidRPr="00586595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 w:rsidRPr="00586595">
        <w:rPr>
          <w:rFonts w:ascii="Bernard MT Condensed" w:eastAsia="Times New Roman" w:hAnsi="Bernard MT Condensed" w:cs="Arial"/>
          <w:color w:val="000000" w:themeColor="text1"/>
          <w:sz w:val="144"/>
        </w:rPr>
        <w:lastRenderedPageBreak/>
        <w:t>Alleluia, He lives</w:t>
      </w:r>
    </w:p>
    <w:p w:rsidR="00597E92" w:rsidRDefault="00DC30E6" w:rsidP="00DC30E6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 w:rsidRPr="005956BD">
        <w:rPr>
          <w:noProof/>
        </w:rPr>
        <w:drawing>
          <wp:inline distT="0" distB="0" distL="0" distR="0" wp14:anchorId="2EA82102" wp14:editId="03070BD1">
            <wp:extent cx="4818928" cy="5976252"/>
            <wp:effectExtent l="0" t="0" r="0" b="571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66" cy="597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95" w:rsidRPr="00586595" w:rsidRDefault="00586595" w:rsidP="00DC30E6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 w:rsidRPr="00586595">
        <w:rPr>
          <w:rFonts w:ascii="Bernard MT Condensed" w:eastAsia="Times New Roman" w:hAnsi="Bernard MT Condensed" w:cs="Arial"/>
          <w:color w:val="000000" w:themeColor="text1"/>
          <w:sz w:val="144"/>
        </w:rPr>
        <w:t>Alleluia, He is</w:t>
      </w:r>
    </w:p>
    <w:p w:rsidR="00586595" w:rsidRPr="00586595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 w:rsidRPr="00586595">
        <w:rPr>
          <w:rFonts w:ascii="Bernard MT Condensed" w:eastAsia="Times New Roman" w:hAnsi="Bernard MT Condensed" w:cs="Arial"/>
          <w:color w:val="000000" w:themeColor="text1"/>
          <w:sz w:val="144"/>
        </w:rPr>
        <w:lastRenderedPageBreak/>
        <w:t>Risen</w:t>
      </w:r>
    </w:p>
    <w:p w:rsidR="00597E92" w:rsidRDefault="00DC30E6" w:rsidP="00DC30E6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>
        <w:rPr>
          <w:noProof/>
        </w:rPr>
        <w:drawing>
          <wp:inline distT="0" distB="0" distL="0" distR="0" wp14:anchorId="51A02C2E" wp14:editId="08CBB17D">
            <wp:extent cx="4379495" cy="5697022"/>
            <wp:effectExtent l="0" t="0" r="2540" b="571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444" cy="570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E92" w:rsidRDefault="00586595" w:rsidP="00DC30E6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 w:rsidRPr="00586595">
        <w:rPr>
          <w:rFonts w:ascii="Bernard MT Condensed" w:eastAsia="Times New Roman" w:hAnsi="Bernard MT Condensed" w:cs="Arial"/>
          <w:color w:val="000000" w:themeColor="text1"/>
          <w:sz w:val="144"/>
        </w:rPr>
        <w:t>To set the captives free</w:t>
      </w:r>
    </w:p>
    <w:p w:rsidR="00586595" w:rsidRPr="00586595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 w:rsidRPr="00586595">
        <w:rPr>
          <w:rFonts w:ascii="Bernard MT Condensed" w:eastAsia="Times New Roman" w:hAnsi="Bernard MT Condensed" w:cs="Arial"/>
          <w:color w:val="000000" w:themeColor="text1"/>
          <w:sz w:val="144"/>
        </w:rPr>
        <w:lastRenderedPageBreak/>
        <w:t>Oh, He is risen</w:t>
      </w:r>
    </w:p>
    <w:p w:rsidR="00597E92" w:rsidRDefault="00DC30E6" w:rsidP="00DC30E6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69C2CA86" wp14:editId="70E0595C">
            <wp:extent cx="5486400" cy="5599990"/>
            <wp:effectExtent l="0" t="0" r="0" b="0"/>
            <wp:docPr id="84" name="Picture 9" descr="Description: ::::::Friend 2007-01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::::::Friend 2007-01 pg 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95" w:rsidRPr="00586595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 w:rsidRPr="00586595">
        <w:rPr>
          <w:rFonts w:ascii="Bernard MT Condensed" w:eastAsia="Times New Roman" w:hAnsi="Bernard MT Condensed" w:cs="Arial"/>
          <w:color w:val="000000" w:themeColor="text1"/>
          <w:sz w:val="144"/>
        </w:rPr>
        <w:t>To ransom you and me</w:t>
      </w:r>
    </w:p>
    <w:p w:rsidR="00586595" w:rsidRPr="00586595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 w:rsidRPr="00586595">
        <w:rPr>
          <w:rFonts w:ascii="Bernard MT Condensed" w:eastAsia="Times New Roman" w:hAnsi="Bernard MT Condensed" w:cs="Arial"/>
          <w:color w:val="000000" w:themeColor="text1"/>
          <w:sz w:val="144"/>
        </w:rPr>
        <w:lastRenderedPageBreak/>
        <w:t>To bind up every broken heart</w:t>
      </w:r>
    </w:p>
    <w:p w:rsidR="00597E92" w:rsidRDefault="00DC30E6" w:rsidP="00DC30E6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>
        <w:rPr>
          <w:noProof/>
        </w:rPr>
        <w:drawing>
          <wp:inline distT="0" distB="0" distL="0" distR="0" wp14:anchorId="66971741" wp14:editId="4D641212">
            <wp:extent cx="3754061" cy="4459304"/>
            <wp:effectExtent l="0" t="0" r="5715" b="0"/>
            <wp:docPr id="1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443" cy="446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95" w:rsidRPr="00586595" w:rsidRDefault="00DC30E6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>
        <w:rPr>
          <w:rFonts w:ascii="Bernard MT Condensed" w:eastAsia="Times New Roman" w:hAnsi="Bernard MT Condensed" w:cs="Arial"/>
          <w:color w:val="000000" w:themeColor="text1"/>
          <w:sz w:val="144"/>
        </w:rPr>
        <w:t>To conquer death and sin</w:t>
      </w:r>
    </w:p>
    <w:p w:rsidR="00586595" w:rsidRPr="00586595" w:rsidRDefault="00586595" w:rsidP="00597E92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 w:rsidRPr="00586595">
        <w:rPr>
          <w:rFonts w:ascii="Bernard MT Condensed" w:eastAsia="Times New Roman" w:hAnsi="Bernard MT Condensed" w:cs="Arial"/>
          <w:color w:val="000000" w:themeColor="text1"/>
          <w:sz w:val="144"/>
        </w:rPr>
        <w:lastRenderedPageBreak/>
        <w:t>Risen</w:t>
      </w:r>
    </w:p>
    <w:p w:rsidR="00597E92" w:rsidRDefault="00DC30E6" w:rsidP="00DC30E6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 w:rsidRPr="00937DAC">
        <w:rPr>
          <w:b/>
        </w:rPr>
        <w:drawing>
          <wp:inline distT="0" distB="0" distL="0" distR="0" wp14:anchorId="23F3CD6F" wp14:editId="5B1CF11E">
            <wp:extent cx="4994124" cy="6489949"/>
            <wp:effectExtent l="127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03242" cy="650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E29" w:rsidRPr="00597E92" w:rsidRDefault="00DC30E6" w:rsidP="00DC30E6">
      <w:pPr>
        <w:spacing w:after="240"/>
        <w:jc w:val="center"/>
        <w:rPr>
          <w:rFonts w:ascii="Bernard MT Condensed" w:eastAsia="Times New Roman" w:hAnsi="Bernard MT Condensed" w:cs="Arial"/>
          <w:color w:val="000000" w:themeColor="text1"/>
          <w:sz w:val="144"/>
        </w:rPr>
      </w:pPr>
      <w:r>
        <w:rPr>
          <w:rFonts w:ascii="Bernard MT Condensed" w:eastAsia="Times New Roman" w:hAnsi="Bernard MT Condensed" w:cs="Arial"/>
          <w:color w:val="000000" w:themeColor="text1"/>
          <w:sz w:val="144"/>
        </w:rPr>
        <w:t>To bring us home again--</w:t>
      </w:r>
      <w:r w:rsidR="00597E92">
        <w:rPr>
          <w:rFonts w:ascii="Bernard MT Condensed" w:eastAsia="Times New Roman" w:hAnsi="Bernard MT Condensed" w:cs="Arial"/>
          <w:color w:val="000000" w:themeColor="text1"/>
          <w:sz w:val="144"/>
        </w:rPr>
        <w:t>Risen</w:t>
      </w:r>
    </w:p>
    <w:sectPr w:rsidR="001C7E29" w:rsidRPr="00597E92" w:rsidSect="00597E92">
      <w:pgSz w:w="12240" w:h="15840"/>
      <w:pgMar w:top="432" w:right="432" w:bottom="806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E29"/>
    <w:rsid w:val="001C7E29"/>
    <w:rsid w:val="00477CDA"/>
    <w:rsid w:val="00586595"/>
    <w:rsid w:val="00597E92"/>
    <w:rsid w:val="00B822C9"/>
    <w:rsid w:val="00DC30E6"/>
    <w:rsid w:val="00DC4CFF"/>
    <w:rsid w:val="00F14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40F477"/>
  <w15:chartTrackingRefBased/>
  <w15:docId w15:val="{A08C39F9-467B-1D44-9E1E-E887C9253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865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586595"/>
    <w:rPr>
      <w:i/>
      <w:iCs/>
    </w:rPr>
  </w:style>
  <w:style w:type="character" w:styleId="Strong">
    <w:name w:val="Strong"/>
    <w:basedOn w:val="DefaultParagraphFont"/>
    <w:uiPriority w:val="22"/>
    <w:qFormat/>
    <w:rsid w:val="005865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7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24" Type="http://schemas.openxmlformats.org/officeDocument/2006/relationships/image" Target="media/image21.tif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2019-04-14T15:54:00Z</dcterms:created>
  <dcterms:modified xsi:type="dcterms:W3CDTF">2019-04-20T14:13:00Z</dcterms:modified>
</cp:coreProperties>
</file>